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F7" w:rsidRPr="00BF06F7" w:rsidRDefault="00BF06F7" w:rsidP="00BF06F7">
      <w:pPr>
        <w:tabs>
          <w:tab w:val="center" w:pos="4678"/>
          <w:tab w:val="right" w:pos="9355"/>
        </w:tabs>
        <w:spacing w:after="0" w:line="240" w:lineRule="auto"/>
        <w:jc w:val="center"/>
        <w:textAlignment w:val="baseline"/>
        <w:rPr>
          <w:rFonts w:ascii="Times New Roman" w:eastAsia="Times New Roman" w:hAnsi="Times New Roman" w:cs="Times New Roman"/>
          <w:sz w:val="24"/>
          <w:szCs w:val="24"/>
          <w:lang w:eastAsia="ru-RU"/>
        </w:rPr>
      </w:pPr>
      <w:r w:rsidRPr="00BF06F7">
        <w:rPr>
          <w:rFonts w:ascii="Times New Roman" w:eastAsia="Calibri" w:hAnsi="Times New Roman" w:cs="Times New Roman"/>
          <w:b/>
          <w:bCs/>
          <w:kern w:val="24"/>
          <w:sz w:val="24"/>
          <w:szCs w:val="24"/>
          <w:lang w:eastAsia="ru-RU"/>
        </w:rPr>
        <w:t>Муниципальное бюджетное дошкольное образовательное учреждение</w:t>
      </w:r>
    </w:p>
    <w:p w:rsidR="00BF06F7" w:rsidRPr="00BF06F7" w:rsidRDefault="00BF06F7" w:rsidP="00BF06F7">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BF06F7">
        <w:rPr>
          <w:rFonts w:ascii="Times New Roman" w:eastAsia="Calibri" w:hAnsi="Times New Roman" w:cs="Times New Roman"/>
          <w:b/>
          <w:bCs/>
          <w:kern w:val="24"/>
          <w:sz w:val="24"/>
          <w:szCs w:val="24"/>
          <w:lang w:eastAsia="ru-RU"/>
        </w:rPr>
        <w:t>«Детский сад комбинированного вида № 19 «Рябинка»</w:t>
      </w:r>
    </w:p>
    <w:p w:rsidR="00BF06F7" w:rsidRPr="00BF06F7" w:rsidRDefault="00BF06F7" w:rsidP="00BF06F7">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BF06F7">
        <w:rPr>
          <w:rFonts w:ascii="Times New Roman" w:eastAsia="Calibri" w:hAnsi="Times New Roman" w:cs="Times New Roman"/>
          <w:kern w:val="24"/>
          <w:sz w:val="24"/>
          <w:szCs w:val="24"/>
          <w:lang w:eastAsia="ru-RU"/>
        </w:rPr>
        <w:t>658204, г. Рубцовск, ул.</w:t>
      </w:r>
      <w:r>
        <w:rPr>
          <w:rFonts w:ascii="Times New Roman" w:eastAsia="Calibri" w:hAnsi="Times New Roman" w:cs="Times New Roman"/>
          <w:kern w:val="24"/>
          <w:sz w:val="24"/>
          <w:szCs w:val="24"/>
          <w:lang w:eastAsia="ru-RU"/>
        </w:rPr>
        <w:t xml:space="preserve"> </w:t>
      </w:r>
      <w:proofErr w:type="gramStart"/>
      <w:r w:rsidRPr="00BF06F7">
        <w:rPr>
          <w:rFonts w:ascii="Times New Roman" w:eastAsia="Calibri" w:hAnsi="Times New Roman" w:cs="Times New Roman"/>
          <w:kern w:val="24"/>
          <w:sz w:val="24"/>
          <w:szCs w:val="24"/>
          <w:lang w:eastAsia="ru-RU"/>
        </w:rPr>
        <w:t>Комсомольская</w:t>
      </w:r>
      <w:proofErr w:type="gramEnd"/>
      <w:r w:rsidRPr="00BF06F7">
        <w:rPr>
          <w:rFonts w:ascii="Times New Roman" w:eastAsia="Calibri" w:hAnsi="Times New Roman" w:cs="Times New Roman"/>
          <w:kern w:val="24"/>
          <w:sz w:val="24"/>
          <w:szCs w:val="24"/>
          <w:lang w:eastAsia="ru-RU"/>
        </w:rPr>
        <w:t>, 65</w:t>
      </w:r>
    </w:p>
    <w:p w:rsidR="00BF06F7" w:rsidRPr="00BF06F7" w:rsidRDefault="00BF06F7" w:rsidP="00BF06F7">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BF06F7">
        <w:rPr>
          <w:rFonts w:ascii="Times New Roman" w:eastAsia="Calibri" w:hAnsi="Times New Roman" w:cs="Times New Roman"/>
          <w:kern w:val="24"/>
          <w:sz w:val="24"/>
          <w:szCs w:val="24"/>
          <w:lang w:eastAsia="ru-RU"/>
        </w:rPr>
        <w:t>тел.: (38557) 7-59-69</w:t>
      </w:r>
    </w:p>
    <w:p w:rsidR="00BF06F7" w:rsidRPr="00BF06F7" w:rsidRDefault="00BF06F7" w:rsidP="00BF06F7">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val="en-US" w:eastAsia="ru-RU"/>
        </w:rPr>
      </w:pPr>
      <w:proofErr w:type="gramStart"/>
      <w:r w:rsidRPr="00BF06F7">
        <w:rPr>
          <w:rFonts w:ascii="Times New Roman" w:eastAsia="+mn-ea" w:hAnsi="Times New Roman" w:cs="Times New Roman"/>
          <w:kern w:val="24"/>
          <w:sz w:val="24"/>
          <w:szCs w:val="24"/>
          <w:lang w:eastAsia="ru-RU"/>
        </w:rPr>
        <w:t>Е</w:t>
      </w:r>
      <w:proofErr w:type="gramEnd"/>
      <w:r w:rsidRPr="00BF06F7">
        <w:rPr>
          <w:rFonts w:ascii="Times New Roman" w:eastAsia="+mn-ea" w:hAnsi="Times New Roman" w:cs="Times New Roman"/>
          <w:kern w:val="24"/>
          <w:sz w:val="24"/>
          <w:szCs w:val="24"/>
          <w:lang w:val="en-US" w:eastAsia="ru-RU"/>
        </w:rPr>
        <w:t xml:space="preserve">-mail: </w:t>
      </w:r>
      <w:hyperlink r:id="rId5" w:history="1">
        <w:r w:rsidRPr="00BF06F7">
          <w:rPr>
            <w:rFonts w:ascii="Times New Roman" w:eastAsia="+mn-ea" w:hAnsi="Times New Roman" w:cs="Times New Roman"/>
            <w:kern w:val="24"/>
            <w:sz w:val="24"/>
            <w:szCs w:val="24"/>
            <w:u w:val="single"/>
            <w:lang w:val="en-US" w:eastAsia="ru-RU"/>
          </w:rPr>
          <w:t>ryabinka.detskiysad19@mail.ru</w:t>
        </w:r>
      </w:hyperlink>
    </w:p>
    <w:p w:rsidR="00BF06F7" w:rsidRPr="00BF06F7" w:rsidRDefault="00BF06F7" w:rsidP="00BF06F7">
      <w:pPr>
        <w:spacing w:line="360" w:lineRule="auto"/>
        <w:rPr>
          <w:rFonts w:ascii="Calibri" w:eastAsia="Times New Roman" w:hAnsi="Calibri" w:cs="Times New Roman"/>
          <w:b/>
          <w:i/>
          <w:u w:val="single"/>
          <w:lang w:val="en-US" w:eastAsia="ru-RU"/>
        </w:rPr>
      </w:pPr>
    </w:p>
    <w:p w:rsidR="00BF06F7" w:rsidRPr="00BF06F7" w:rsidRDefault="00BF06F7" w:rsidP="00BF06F7">
      <w:pPr>
        <w:spacing w:line="360" w:lineRule="auto"/>
        <w:rPr>
          <w:rFonts w:ascii="Calibri" w:eastAsia="Times New Roman" w:hAnsi="Calibri" w:cs="Times New Roman"/>
          <w:b/>
          <w:i/>
          <w:u w:val="single"/>
          <w:lang w:val="en-US" w:eastAsia="ru-RU"/>
        </w:rPr>
      </w:pPr>
      <w:bookmarkStart w:id="0" w:name="_GoBack"/>
      <w:bookmarkEnd w:id="0"/>
    </w:p>
    <w:p w:rsidR="00BF06F7" w:rsidRPr="00BF06F7" w:rsidRDefault="00BF06F7" w:rsidP="00BF06F7">
      <w:pPr>
        <w:spacing w:after="0" w:line="360" w:lineRule="auto"/>
        <w:ind w:firstLine="567"/>
        <w:jc w:val="both"/>
        <w:rPr>
          <w:rFonts w:ascii="Times New Roman" w:eastAsia="Times New Roman" w:hAnsi="Times New Roman" w:cs="Times New Roman"/>
          <w:sz w:val="24"/>
          <w:szCs w:val="24"/>
          <w:lang w:val="en-US" w:eastAsia="ru-RU"/>
        </w:rPr>
      </w:pPr>
    </w:p>
    <w:p w:rsidR="00BF06F7" w:rsidRPr="00BF06F7" w:rsidRDefault="00BF06F7" w:rsidP="00BF06F7">
      <w:pPr>
        <w:spacing w:after="0" w:line="360" w:lineRule="auto"/>
        <w:ind w:firstLine="567"/>
        <w:jc w:val="both"/>
        <w:rPr>
          <w:rFonts w:ascii="Times New Roman" w:eastAsia="Times New Roman" w:hAnsi="Times New Roman" w:cs="Times New Roman"/>
          <w:sz w:val="24"/>
          <w:szCs w:val="24"/>
          <w:lang w:val="en-US" w:eastAsia="ru-RU"/>
        </w:rPr>
      </w:pPr>
    </w:p>
    <w:p w:rsidR="00BF06F7" w:rsidRPr="00BF06F7" w:rsidRDefault="00BF06F7" w:rsidP="00BF06F7">
      <w:pPr>
        <w:spacing w:after="0" w:line="360" w:lineRule="auto"/>
        <w:ind w:firstLine="567"/>
        <w:jc w:val="both"/>
        <w:rPr>
          <w:rFonts w:ascii="Times New Roman" w:eastAsia="Times New Roman" w:hAnsi="Times New Roman" w:cs="Times New Roman"/>
          <w:sz w:val="24"/>
          <w:szCs w:val="24"/>
          <w:lang w:val="en-US" w:eastAsia="ru-RU"/>
        </w:rPr>
      </w:pPr>
    </w:p>
    <w:p w:rsidR="00BF06F7" w:rsidRPr="00BF06F7" w:rsidRDefault="00BF06F7" w:rsidP="00BF06F7">
      <w:pPr>
        <w:spacing w:after="0" w:line="360" w:lineRule="auto"/>
        <w:ind w:firstLine="567"/>
        <w:jc w:val="both"/>
        <w:rPr>
          <w:rFonts w:ascii="Times New Roman" w:eastAsia="Times New Roman" w:hAnsi="Times New Roman" w:cs="Times New Roman"/>
          <w:sz w:val="24"/>
          <w:szCs w:val="24"/>
          <w:lang w:val="en-US" w:eastAsia="ru-RU"/>
        </w:rPr>
      </w:pPr>
    </w:p>
    <w:p w:rsidR="00BF06F7" w:rsidRPr="00BF06F7" w:rsidRDefault="00BF06F7" w:rsidP="00BF06F7">
      <w:pPr>
        <w:spacing w:after="0" w:line="360" w:lineRule="auto"/>
        <w:ind w:firstLine="567"/>
        <w:jc w:val="both"/>
        <w:rPr>
          <w:rFonts w:ascii="Times New Roman" w:eastAsia="Times New Roman" w:hAnsi="Times New Roman" w:cs="Times New Roman"/>
          <w:sz w:val="24"/>
          <w:szCs w:val="24"/>
          <w:lang w:val="en-US" w:eastAsia="ru-RU"/>
        </w:rPr>
      </w:pPr>
    </w:p>
    <w:p w:rsidR="005960BA" w:rsidRDefault="005960BA" w:rsidP="00BF06F7">
      <w:pPr>
        <w:spacing w:after="0" w:line="360" w:lineRule="auto"/>
        <w:ind w:firstLine="567"/>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Публикация</w:t>
      </w:r>
    </w:p>
    <w:p w:rsidR="00BF06F7" w:rsidRDefault="005960BA" w:rsidP="00BF06F7">
      <w:pPr>
        <w:spacing w:after="0" w:line="360" w:lineRule="auto"/>
        <w:ind w:firstLine="567"/>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Из цикла: к</w:t>
      </w:r>
      <w:r w:rsidR="00BF06F7" w:rsidRPr="00BF06F7">
        <w:rPr>
          <w:rFonts w:ascii="Times New Roman" w:eastAsia="Times New Roman" w:hAnsi="Times New Roman" w:cs="Times New Roman"/>
          <w:sz w:val="40"/>
          <w:szCs w:val="40"/>
          <w:lang w:eastAsia="ru-RU"/>
        </w:rPr>
        <w:t>онсультация для родителей</w:t>
      </w:r>
    </w:p>
    <w:p w:rsidR="00BF06F7" w:rsidRPr="00BF06F7" w:rsidRDefault="00BF06F7" w:rsidP="00BF06F7">
      <w:pPr>
        <w:spacing w:after="0" w:line="360" w:lineRule="auto"/>
        <w:ind w:firstLine="567"/>
        <w:jc w:val="center"/>
        <w:rPr>
          <w:rFonts w:ascii="Times New Roman" w:eastAsia="Times New Roman" w:hAnsi="Times New Roman" w:cs="Times New Roman"/>
          <w:sz w:val="40"/>
          <w:szCs w:val="40"/>
          <w:lang w:eastAsia="ru-RU"/>
        </w:rPr>
      </w:pPr>
    </w:p>
    <w:p w:rsidR="00BF06F7" w:rsidRPr="00BF06F7" w:rsidRDefault="00BF06F7" w:rsidP="00BF06F7">
      <w:pPr>
        <w:shd w:val="clear" w:color="auto" w:fill="FFFFFF"/>
        <w:spacing w:after="0" w:line="360" w:lineRule="auto"/>
        <w:jc w:val="center"/>
        <w:rPr>
          <w:rFonts w:ascii="Times New Roman" w:eastAsia="Times New Roman" w:hAnsi="Times New Roman" w:cs="Times New Roman"/>
          <w:b/>
          <w:bCs/>
          <w:color w:val="0070C0"/>
          <w:sz w:val="40"/>
          <w:szCs w:val="40"/>
          <w:lang w:eastAsia="ru-RU"/>
        </w:rPr>
      </w:pPr>
      <w:r w:rsidRPr="00BF06F7">
        <w:rPr>
          <w:rFonts w:ascii="Times New Roman" w:eastAsia="Times New Roman" w:hAnsi="Times New Roman" w:cs="Times New Roman"/>
          <w:b/>
          <w:bCs/>
          <w:color w:val="0070C0"/>
          <w:sz w:val="40"/>
          <w:szCs w:val="40"/>
          <w:lang w:eastAsia="ru-RU"/>
        </w:rPr>
        <w:t>«</w:t>
      </w:r>
      <w:r w:rsidRPr="00BF06F7">
        <w:rPr>
          <w:rFonts w:ascii="Times New Roman" w:eastAsia="Times New Roman" w:hAnsi="Times New Roman" w:cs="Times New Roman"/>
          <w:b/>
          <w:color w:val="0070C0"/>
          <w:sz w:val="40"/>
          <w:szCs w:val="40"/>
          <w:lang w:eastAsia="ru-RU"/>
        </w:rPr>
        <w:t>Развитие мелкой моторики детей дошкольного возраста с помощью нетрадиционных техник рисования</w:t>
      </w:r>
      <w:r w:rsidRPr="00BF06F7">
        <w:rPr>
          <w:rFonts w:ascii="Times New Roman" w:eastAsia="Times New Roman" w:hAnsi="Times New Roman" w:cs="Times New Roman"/>
          <w:b/>
          <w:bCs/>
          <w:color w:val="0070C0"/>
          <w:sz w:val="40"/>
          <w:szCs w:val="40"/>
          <w:lang w:eastAsia="ru-RU"/>
        </w:rPr>
        <w:t>»</w:t>
      </w:r>
    </w:p>
    <w:p w:rsidR="00BF06F7" w:rsidRPr="00BF06F7" w:rsidRDefault="00BF06F7" w:rsidP="005960BA">
      <w:pPr>
        <w:rPr>
          <w:rFonts w:ascii="Times New Roman" w:eastAsia="Calibri" w:hAnsi="Times New Roman" w:cs="Times New Roman"/>
          <w:b/>
          <w:caps/>
          <w:sz w:val="40"/>
          <w:szCs w:val="40"/>
        </w:rPr>
      </w:pPr>
    </w:p>
    <w:p w:rsidR="00BF06F7" w:rsidRPr="00BF06F7" w:rsidRDefault="00BF06F7" w:rsidP="00BF06F7">
      <w:pPr>
        <w:spacing w:after="0" w:line="360" w:lineRule="auto"/>
        <w:ind w:firstLine="567"/>
        <w:jc w:val="center"/>
        <w:rPr>
          <w:rFonts w:ascii="Times New Roman" w:eastAsia="Times New Roman" w:hAnsi="Times New Roman" w:cs="Times New Roman"/>
          <w:b/>
          <w:sz w:val="48"/>
          <w:szCs w:val="48"/>
          <w:lang w:eastAsia="ru-RU"/>
        </w:rPr>
      </w:pPr>
    </w:p>
    <w:p w:rsidR="00BF06F7" w:rsidRPr="00BF06F7" w:rsidRDefault="00BF06F7" w:rsidP="00BF06F7">
      <w:pPr>
        <w:spacing w:after="0" w:line="360" w:lineRule="auto"/>
        <w:ind w:firstLine="567"/>
        <w:jc w:val="center"/>
        <w:rPr>
          <w:rFonts w:ascii="Times New Roman" w:eastAsia="Times New Roman" w:hAnsi="Times New Roman" w:cs="Times New Roman"/>
          <w:b/>
          <w:sz w:val="48"/>
          <w:szCs w:val="48"/>
          <w:lang w:eastAsia="ru-RU"/>
        </w:rPr>
      </w:pPr>
    </w:p>
    <w:p w:rsidR="00BF06F7" w:rsidRPr="00BF06F7" w:rsidRDefault="00BF06F7" w:rsidP="00BF06F7">
      <w:pPr>
        <w:shd w:val="clear" w:color="auto" w:fill="FFFFFF"/>
        <w:spacing w:before="150" w:after="150" w:line="240" w:lineRule="auto"/>
        <w:ind w:right="2138"/>
        <w:rPr>
          <w:rFonts w:ascii="Times New Roman" w:eastAsia="Times New Roman" w:hAnsi="Times New Roman" w:cs="Times New Roman"/>
          <w:b/>
          <w:bCs/>
          <w:sz w:val="36"/>
          <w:szCs w:val="36"/>
          <w:lang w:eastAsia="ru-RU"/>
        </w:rPr>
      </w:pPr>
    </w:p>
    <w:p w:rsidR="00BF06F7" w:rsidRPr="00BF06F7" w:rsidRDefault="00BF06F7" w:rsidP="00BF06F7">
      <w:pPr>
        <w:shd w:val="clear" w:color="auto" w:fill="FFFFFF"/>
        <w:spacing w:before="150" w:after="150" w:line="240" w:lineRule="auto"/>
        <w:ind w:right="2138"/>
        <w:rPr>
          <w:rFonts w:ascii="Times New Roman" w:eastAsia="Times New Roman" w:hAnsi="Times New Roman" w:cs="Times New Roman"/>
          <w:b/>
          <w:bCs/>
          <w:sz w:val="36"/>
          <w:szCs w:val="36"/>
          <w:lang w:eastAsia="ru-RU"/>
        </w:rPr>
      </w:pPr>
    </w:p>
    <w:p w:rsidR="00BF06F7" w:rsidRPr="00BF06F7" w:rsidRDefault="00BF06F7" w:rsidP="00BF06F7">
      <w:pPr>
        <w:shd w:val="clear" w:color="auto" w:fill="FFFFFF"/>
        <w:spacing w:before="150" w:after="150" w:line="240" w:lineRule="auto"/>
        <w:ind w:right="2138"/>
        <w:rPr>
          <w:rFonts w:ascii="Times New Roman" w:eastAsia="Times New Roman" w:hAnsi="Times New Roman" w:cs="Times New Roman"/>
          <w:b/>
          <w:bCs/>
          <w:sz w:val="36"/>
          <w:szCs w:val="36"/>
          <w:lang w:eastAsia="ru-RU"/>
        </w:rPr>
      </w:pPr>
    </w:p>
    <w:p w:rsidR="00BF06F7" w:rsidRPr="00BF06F7" w:rsidRDefault="00BF06F7" w:rsidP="00BF06F7">
      <w:pPr>
        <w:shd w:val="clear" w:color="auto" w:fill="FFFFFF"/>
        <w:spacing w:before="150" w:after="150" w:line="240" w:lineRule="auto"/>
        <w:ind w:right="2138" w:firstLine="284"/>
        <w:jc w:val="right"/>
        <w:rPr>
          <w:rFonts w:ascii="Times New Roman" w:eastAsia="Times New Roman" w:hAnsi="Times New Roman" w:cs="Times New Roman"/>
          <w:b/>
          <w:bCs/>
          <w:sz w:val="36"/>
          <w:szCs w:val="36"/>
          <w:lang w:eastAsia="ru-RU"/>
        </w:rPr>
      </w:pPr>
    </w:p>
    <w:p w:rsidR="00BF06F7" w:rsidRPr="00BF06F7" w:rsidRDefault="00BF06F7" w:rsidP="00BF06F7">
      <w:pPr>
        <w:spacing w:after="0" w:line="360" w:lineRule="auto"/>
        <w:ind w:firstLine="567"/>
        <w:jc w:val="center"/>
        <w:rPr>
          <w:rFonts w:ascii="Times New Roman" w:eastAsia="Times New Roman" w:hAnsi="Times New Roman" w:cs="Times New Roman"/>
          <w:sz w:val="28"/>
          <w:szCs w:val="28"/>
          <w:lang w:eastAsia="ru-RU"/>
        </w:rPr>
      </w:pPr>
      <w:r w:rsidRPr="00BF06F7">
        <w:rPr>
          <w:rFonts w:ascii="Times New Roman" w:eastAsia="Times New Roman" w:hAnsi="Times New Roman" w:cs="Times New Roman"/>
          <w:sz w:val="28"/>
          <w:szCs w:val="28"/>
          <w:lang w:eastAsia="ru-RU"/>
        </w:rPr>
        <w:t xml:space="preserve">                                                                        Подготовила: Архипова Н.В.</w:t>
      </w:r>
    </w:p>
    <w:p w:rsidR="00BF06F7" w:rsidRPr="00BF06F7" w:rsidRDefault="00BF06F7" w:rsidP="00BF06F7">
      <w:pPr>
        <w:spacing w:after="0" w:line="360" w:lineRule="auto"/>
        <w:ind w:firstLine="567"/>
        <w:jc w:val="center"/>
        <w:rPr>
          <w:rFonts w:ascii="Times New Roman" w:eastAsia="Times New Roman" w:hAnsi="Times New Roman" w:cs="Times New Roman"/>
          <w:sz w:val="24"/>
          <w:szCs w:val="24"/>
          <w:lang w:eastAsia="ru-RU"/>
        </w:rPr>
      </w:pPr>
      <w:r w:rsidRPr="00BF06F7">
        <w:rPr>
          <w:rFonts w:ascii="Times New Roman" w:eastAsia="Times New Roman" w:hAnsi="Times New Roman" w:cs="Times New Roman"/>
          <w:sz w:val="24"/>
          <w:szCs w:val="24"/>
          <w:lang w:eastAsia="ru-RU"/>
        </w:rPr>
        <w:t xml:space="preserve">                                                                                (воспитатель первой кв. категории)</w:t>
      </w:r>
    </w:p>
    <w:p w:rsidR="00BF06F7" w:rsidRDefault="00BF06F7" w:rsidP="00F054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rsidR="00B32BD8" w:rsidRPr="00F054CB" w:rsidRDefault="00B32BD8" w:rsidP="00F054CB">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Развитие мелкой моторики ребёнка – тонких движений кистей пальцев рук - один из показателей психического развития дошкольника, а так же одно из основных направлений по воспитанию у ребенка здоровой речи. Мелкая моторика</w:t>
      </w:r>
      <w:r w:rsidR="006C6768" w:rsidRPr="00F054CB">
        <w:rPr>
          <w:rFonts w:ascii="Times New Roman" w:eastAsia="Times New Roman" w:hAnsi="Times New Roman" w:cs="Times New Roman"/>
          <w:color w:val="231F20"/>
          <w:sz w:val="28"/>
          <w:szCs w:val="28"/>
          <w:lang w:eastAsia="ru-RU"/>
        </w:rPr>
        <w:t xml:space="preserve"> </w:t>
      </w:r>
      <w:r w:rsidRPr="00F054CB">
        <w:rPr>
          <w:rFonts w:ascii="Times New Roman" w:eastAsia="Times New Roman" w:hAnsi="Times New Roman" w:cs="Times New Roman"/>
          <w:color w:val="231F20"/>
          <w:sz w:val="28"/>
          <w:szCs w:val="28"/>
          <w:lang w:eastAsia="ru-RU"/>
        </w:rPr>
        <w:t>-</w:t>
      </w:r>
      <w:r w:rsidR="006C6768" w:rsidRPr="00F054CB">
        <w:rPr>
          <w:rFonts w:ascii="Times New Roman" w:eastAsia="Times New Roman" w:hAnsi="Times New Roman" w:cs="Times New Roman"/>
          <w:color w:val="231F20"/>
          <w:sz w:val="28"/>
          <w:szCs w:val="28"/>
          <w:lang w:eastAsia="ru-RU"/>
        </w:rPr>
        <w:t xml:space="preserve"> </w:t>
      </w:r>
      <w:r w:rsidRPr="00F054CB">
        <w:rPr>
          <w:rFonts w:ascii="Times New Roman" w:eastAsia="Times New Roman" w:hAnsi="Times New Roman" w:cs="Times New Roman"/>
          <w:color w:val="231F20"/>
          <w:sz w:val="28"/>
          <w:szCs w:val="28"/>
          <w:lang w:eastAsia="ru-RU"/>
        </w:rPr>
        <w:t>основа развития психических процессов: внимания, памяти, восприятия, мышления, пространственные представления. 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 От степени развития моторики зависит уровень подготовки руки дошкольника к письму, а значит и степень успеваемости обучения ребёнка в начальной школе.</w:t>
      </w:r>
    </w:p>
    <w:p w:rsidR="00B32BD8" w:rsidRPr="00F054CB" w:rsidRDefault="00F054CB" w:rsidP="00F054CB">
      <w:pPr>
        <w:shd w:val="clear" w:color="auto" w:fill="FFFFFF"/>
        <w:spacing w:after="0" w:line="360" w:lineRule="auto"/>
        <w:ind w:firstLine="567"/>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00B32BD8" w:rsidRPr="00F054CB">
        <w:rPr>
          <w:rFonts w:ascii="Times New Roman" w:eastAsia="Times New Roman" w:hAnsi="Times New Roman" w:cs="Times New Roman"/>
          <w:color w:val="231F20"/>
          <w:sz w:val="28"/>
          <w:szCs w:val="28"/>
          <w:lang w:eastAsia="ru-RU"/>
        </w:rPr>
        <w:t>При недостатках развития мелкой моторики руки дети:</w:t>
      </w:r>
    </w:p>
    <w:p w:rsidR="006C6768" w:rsidRPr="00F054CB" w:rsidRDefault="006C6768" w:rsidP="00F054CB">
      <w:pPr>
        <w:pStyle w:val="a6"/>
        <w:numPr>
          <w:ilvl w:val="0"/>
          <w:numId w:val="3"/>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Не испытывают желания рисовать, лепить, заниматься ручным трудом.</w:t>
      </w:r>
    </w:p>
    <w:p w:rsidR="006C6768" w:rsidRPr="00F054CB" w:rsidRDefault="00B32BD8" w:rsidP="00F054CB">
      <w:pPr>
        <w:pStyle w:val="a6"/>
        <w:numPr>
          <w:ilvl w:val="0"/>
          <w:numId w:val="3"/>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xml:space="preserve">Не </w:t>
      </w:r>
      <w:proofErr w:type="gramStart"/>
      <w:r w:rsidRPr="00F054CB">
        <w:rPr>
          <w:rFonts w:ascii="Times New Roman" w:eastAsia="Times New Roman" w:hAnsi="Times New Roman" w:cs="Times New Roman"/>
          <w:color w:val="231F20"/>
          <w:sz w:val="28"/>
          <w:szCs w:val="28"/>
          <w:lang w:eastAsia="ru-RU"/>
        </w:rPr>
        <w:t>способны</w:t>
      </w:r>
      <w:proofErr w:type="gramEnd"/>
      <w:r w:rsidRPr="00F054CB">
        <w:rPr>
          <w:rFonts w:ascii="Times New Roman" w:eastAsia="Times New Roman" w:hAnsi="Times New Roman" w:cs="Times New Roman"/>
          <w:color w:val="231F20"/>
          <w:sz w:val="28"/>
          <w:szCs w:val="28"/>
          <w:lang w:eastAsia="ru-RU"/>
        </w:rPr>
        <w:t xml:space="preserve"> провести прямую линию (вертикальную, горизонтальную).</w:t>
      </w:r>
    </w:p>
    <w:p w:rsidR="006C6768" w:rsidRPr="00F054CB" w:rsidRDefault="00B32BD8" w:rsidP="00F054CB">
      <w:pPr>
        <w:pStyle w:val="a6"/>
        <w:numPr>
          <w:ilvl w:val="0"/>
          <w:numId w:val="3"/>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Испытывают трудность формирования правильной траектории движений при выполнении графического элемента (цифры, геометрические фигуры).</w:t>
      </w:r>
    </w:p>
    <w:p w:rsidR="00236ACC" w:rsidRPr="00BF06F7" w:rsidRDefault="00B32BD8" w:rsidP="00BF06F7">
      <w:pPr>
        <w:pStyle w:val="a6"/>
        <w:numPr>
          <w:ilvl w:val="0"/>
          <w:numId w:val="3"/>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В школе имеют очень медленный темп письма.</w:t>
      </w:r>
    </w:p>
    <w:p w:rsidR="00B32BD8" w:rsidRPr="00F054CB" w:rsidRDefault="006C6768" w:rsidP="00236ACC">
      <w:pPr>
        <w:shd w:val="clear" w:color="auto" w:fill="FFFFFF"/>
        <w:spacing w:after="0" w:line="360" w:lineRule="auto"/>
        <w:ind w:firstLine="567"/>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В школе о</w:t>
      </w:r>
      <w:r w:rsidR="00B32BD8" w:rsidRPr="00F054CB">
        <w:rPr>
          <w:rFonts w:ascii="Times New Roman" w:eastAsia="Times New Roman" w:hAnsi="Times New Roman" w:cs="Times New Roman"/>
          <w:color w:val="231F20"/>
          <w:sz w:val="28"/>
          <w:szCs w:val="28"/>
          <w:lang w:eastAsia="ru-RU"/>
        </w:rPr>
        <w:t>дни учащиеся ощущают дискомфорт в мышцах доминантной  руки, другие – утомление и даже переутомление мышц, как результат их слабости. Это выражается в затекании кисти и пальцев, удерживающих ручку, в лёгком онемении их, возникновении тремора (дрожания), приводящего к написанию вибрирующих линий, букв, цифр и т.д. Такие дети требуют индивидуального подхода. Чтобы подготовить руку к процессу письма, необходим тренинг, с помощью которого создаётся функциональная база для работы соответствующих анализаторов.</w:t>
      </w:r>
    </w:p>
    <w:p w:rsidR="00ED4E26" w:rsidRPr="00F054CB" w:rsidRDefault="00ED4E26"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На занятиях с дошкольниками по нетрадиционному рисованию можно использовать разнообразные методические приемы: пальчиковую гимнастику; пальчиковые игры; систему игровых упражнений и др.</w:t>
      </w:r>
    </w:p>
    <w:p w:rsidR="00B32BD8" w:rsidRPr="00F054CB" w:rsidRDefault="00B32BD8" w:rsidP="00F054CB">
      <w:pPr>
        <w:spacing w:after="0" w:line="360" w:lineRule="auto"/>
        <w:ind w:firstLine="567"/>
        <w:jc w:val="both"/>
        <w:rPr>
          <w:rFonts w:ascii="Times New Roman" w:hAnsi="Times New Roman" w:cs="Times New Roman"/>
          <w:sz w:val="28"/>
          <w:szCs w:val="28"/>
        </w:rPr>
      </w:pPr>
      <w:r w:rsidRPr="00F054CB">
        <w:rPr>
          <w:rFonts w:ascii="Times New Roman" w:eastAsia="Times New Roman" w:hAnsi="Times New Roman" w:cs="Times New Roman"/>
          <w:color w:val="231F20"/>
          <w:sz w:val="28"/>
          <w:szCs w:val="28"/>
          <w:lang w:eastAsia="ru-RU"/>
        </w:rPr>
        <w:lastRenderedPageBreak/>
        <w:t>Знакомя детей с нетрадиционными техниками рисования,  можно научить многому: держать деревянную палочку, поролон</w:t>
      </w:r>
      <w:r w:rsidR="00ED4E26" w:rsidRPr="00F054CB">
        <w:rPr>
          <w:rFonts w:ascii="Times New Roman" w:eastAsia="Times New Roman" w:hAnsi="Times New Roman" w:cs="Times New Roman"/>
          <w:color w:val="231F20"/>
          <w:sz w:val="28"/>
          <w:szCs w:val="28"/>
          <w:lang w:eastAsia="ru-RU"/>
        </w:rPr>
        <w:t xml:space="preserve"> </w:t>
      </w:r>
      <w:r w:rsidRPr="00F054CB">
        <w:rPr>
          <w:rFonts w:ascii="Times New Roman" w:eastAsia="Times New Roman" w:hAnsi="Times New Roman" w:cs="Times New Roman"/>
          <w:color w:val="231F20"/>
          <w:sz w:val="28"/>
          <w:szCs w:val="28"/>
          <w:lang w:eastAsia="ru-RU"/>
        </w:rPr>
        <w:t xml:space="preserve"> тремя пальцами не слишком близко к рисующему концу; добиваться свободного движения руки с палочкой, с </w:t>
      </w:r>
      <w:r w:rsidR="00F054CB" w:rsidRPr="00F054CB">
        <w:rPr>
          <w:rFonts w:ascii="Times New Roman" w:eastAsia="Times New Roman" w:hAnsi="Times New Roman" w:cs="Times New Roman"/>
          <w:color w:val="231F20"/>
          <w:sz w:val="28"/>
          <w:szCs w:val="28"/>
          <w:lang w:eastAsia="ru-RU"/>
        </w:rPr>
        <w:t>печаткой,</w:t>
      </w:r>
      <w:r w:rsidRPr="00F054CB">
        <w:rPr>
          <w:rFonts w:ascii="Times New Roman" w:eastAsia="Times New Roman" w:hAnsi="Times New Roman" w:cs="Times New Roman"/>
          <w:color w:val="231F20"/>
          <w:sz w:val="28"/>
          <w:szCs w:val="28"/>
          <w:lang w:eastAsia="ru-RU"/>
        </w:rPr>
        <w:t xml:space="preserve"> изготовленной из картофеля, поролоном во время рисования.</w:t>
      </w:r>
    </w:p>
    <w:p w:rsidR="00ED4E26" w:rsidRPr="00F054CB" w:rsidRDefault="00236ACC" w:rsidP="00236ACC">
      <w:pPr>
        <w:shd w:val="clear" w:color="auto" w:fill="FFFFFF"/>
        <w:spacing w:after="0" w:line="360" w:lineRule="auto"/>
        <w:ind w:firstLine="426"/>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00B32BD8" w:rsidRPr="00F054CB">
        <w:rPr>
          <w:rFonts w:ascii="Times New Roman" w:eastAsia="Times New Roman" w:hAnsi="Times New Roman" w:cs="Times New Roman"/>
          <w:color w:val="231F20"/>
          <w:sz w:val="28"/>
          <w:szCs w:val="28"/>
          <w:lang w:eastAsia="ru-RU"/>
        </w:rPr>
        <w:t>Использование нетрадиционных техник рисования</w:t>
      </w:r>
      <w:r w:rsidR="00ED4E26" w:rsidRPr="00F054CB">
        <w:rPr>
          <w:rFonts w:ascii="Times New Roman" w:eastAsia="Times New Roman" w:hAnsi="Times New Roman" w:cs="Times New Roman"/>
          <w:color w:val="231F20"/>
          <w:sz w:val="28"/>
          <w:szCs w:val="28"/>
          <w:lang w:eastAsia="ru-RU"/>
        </w:rPr>
        <w:t>:</w:t>
      </w:r>
    </w:p>
    <w:p w:rsidR="00B32BD8" w:rsidRPr="00F054CB" w:rsidRDefault="00ED4E26" w:rsidP="00F054CB">
      <w:pPr>
        <w:pStyle w:val="a6"/>
        <w:numPr>
          <w:ilvl w:val="0"/>
          <w:numId w:val="4"/>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позволяет</w:t>
      </w:r>
      <w:r w:rsidR="00B32BD8" w:rsidRPr="00F054CB">
        <w:rPr>
          <w:rFonts w:ascii="Times New Roman" w:eastAsia="Times New Roman" w:hAnsi="Times New Roman" w:cs="Times New Roman"/>
          <w:color w:val="231F20"/>
          <w:sz w:val="28"/>
          <w:szCs w:val="28"/>
          <w:lang w:eastAsia="ru-RU"/>
        </w:rPr>
        <w:t xml:space="preserve"> развивать мелкую моторику пальцев рук, что в свою очередь, оказывает положительное влияние на речевые зоны коры головного мозга.</w:t>
      </w:r>
    </w:p>
    <w:p w:rsidR="00C60B66" w:rsidRPr="00F054CB" w:rsidRDefault="00C60B66" w:rsidP="00F054CB">
      <w:pPr>
        <w:pStyle w:val="a6"/>
        <w:numPr>
          <w:ilvl w:val="0"/>
          <w:numId w:val="4"/>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технология выполнения таких работ интересна и доступна как взрослому, так и ребенку.</w:t>
      </w:r>
    </w:p>
    <w:p w:rsidR="00C60B66" w:rsidRPr="00F054CB" w:rsidRDefault="00C60B66" w:rsidP="00F054CB">
      <w:pPr>
        <w:pStyle w:val="a6"/>
        <w:numPr>
          <w:ilvl w:val="0"/>
          <w:numId w:val="4"/>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и</w:t>
      </w:r>
      <w:r w:rsidR="00B32BD8" w:rsidRPr="00F054CB">
        <w:rPr>
          <w:rFonts w:ascii="Times New Roman" w:eastAsia="Times New Roman" w:hAnsi="Times New Roman" w:cs="Times New Roman"/>
          <w:color w:val="231F20"/>
          <w:sz w:val="28"/>
          <w:szCs w:val="28"/>
          <w:lang w:eastAsia="ru-RU"/>
        </w:rPr>
        <w:t>спользуют</w:t>
      </w:r>
      <w:r w:rsidRPr="00F054CB">
        <w:rPr>
          <w:rFonts w:ascii="Times New Roman" w:eastAsia="Times New Roman" w:hAnsi="Times New Roman" w:cs="Times New Roman"/>
          <w:color w:val="231F20"/>
          <w:sz w:val="28"/>
          <w:szCs w:val="28"/>
          <w:lang w:eastAsia="ru-RU"/>
        </w:rPr>
        <w:t xml:space="preserve">ся </w:t>
      </w:r>
      <w:r w:rsidR="00B32BD8" w:rsidRPr="00F054CB">
        <w:rPr>
          <w:rFonts w:ascii="Times New Roman" w:eastAsia="Times New Roman" w:hAnsi="Times New Roman" w:cs="Times New Roman"/>
          <w:color w:val="231F20"/>
          <w:sz w:val="28"/>
          <w:szCs w:val="28"/>
          <w:lang w:eastAsia="ru-RU"/>
        </w:rPr>
        <w:t xml:space="preserve"> необычные сочетания материалов и инструментов.</w:t>
      </w:r>
    </w:p>
    <w:p w:rsidR="00B32BD8" w:rsidRPr="00F054CB" w:rsidRDefault="00C60B66" w:rsidP="00F054CB">
      <w:pPr>
        <w:pStyle w:val="a6"/>
        <w:numPr>
          <w:ilvl w:val="0"/>
          <w:numId w:val="4"/>
        </w:num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н</w:t>
      </w:r>
      <w:r w:rsidR="00B32BD8" w:rsidRPr="00F054CB">
        <w:rPr>
          <w:rFonts w:ascii="Times New Roman" w:eastAsia="Times New Roman" w:hAnsi="Times New Roman" w:cs="Times New Roman"/>
          <w:color w:val="231F20"/>
          <w:sz w:val="28"/>
          <w:szCs w:val="28"/>
          <w:lang w:eastAsia="ru-RU"/>
        </w:rPr>
        <w:t>естандартные подходы к организации изобразительной деятельности удивляют и восхищают детей.  </w:t>
      </w:r>
    </w:p>
    <w:p w:rsidR="008F1258" w:rsidRPr="00F054CB" w:rsidRDefault="00B32BD8" w:rsidP="00236ACC">
      <w:pPr>
        <w:pStyle w:val="a3"/>
        <w:shd w:val="clear" w:color="auto" w:fill="FFFFFF"/>
        <w:spacing w:before="0" w:beforeAutospacing="0" w:after="0" w:afterAutospacing="0" w:line="360" w:lineRule="auto"/>
        <w:ind w:firstLine="567"/>
        <w:jc w:val="both"/>
        <w:rPr>
          <w:color w:val="000000"/>
          <w:sz w:val="28"/>
          <w:szCs w:val="28"/>
        </w:rPr>
      </w:pPr>
      <w:r w:rsidRPr="00F054CB">
        <w:rPr>
          <w:color w:val="231F20"/>
          <w:sz w:val="28"/>
          <w:szCs w:val="28"/>
        </w:rPr>
        <w:t>   </w:t>
      </w:r>
      <w:r w:rsidR="008F1258" w:rsidRPr="00F054CB">
        <w:rPr>
          <w:color w:val="000000"/>
          <w:sz w:val="28"/>
          <w:szCs w:val="28"/>
        </w:rPr>
        <w:t>Для того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B32BD8" w:rsidRDefault="008F1258" w:rsidP="00236ACC">
      <w:pPr>
        <w:pStyle w:val="a3"/>
        <w:shd w:val="clear" w:color="auto" w:fill="FFFFFF"/>
        <w:spacing w:before="0" w:beforeAutospacing="0" w:after="0" w:afterAutospacing="0" w:line="360" w:lineRule="auto"/>
        <w:ind w:firstLine="567"/>
        <w:jc w:val="both"/>
        <w:rPr>
          <w:color w:val="000000"/>
          <w:sz w:val="28"/>
          <w:szCs w:val="28"/>
        </w:rPr>
      </w:pPr>
      <w:r w:rsidRPr="00F054CB">
        <w:rPr>
          <w:color w:val="000000"/>
          <w:sz w:val="28"/>
          <w:szCs w:val="28"/>
        </w:rPr>
        <w:t>Для рисования в домашних условиях можно представить различные материалы: простые и цветные карандаши; акварельные и гуашевые краски; восковые мелки; фломастеры; акварельные мелки; пастель; уголь; пластилин и тушь.</w:t>
      </w:r>
    </w:p>
    <w:p w:rsidR="00236ACC" w:rsidRPr="00F054CB" w:rsidRDefault="00236ACC" w:rsidP="00236ACC">
      <w:pPr>
        <w:pStyle w:val="a3"/>
        <w:shd w:val="clear" w:color="auto" w:fill="FFFFFF"/>
        <w:spacing w:before="0" w:beforeAutospacing="0" w:after="0" w:afterAutospacing="0" w:line="360" w:lineRule="auto"/>
        <w:ind w:firstLine="567"/>
        <w:jc w:val="both"/>
        <w:rPr>
          <w:color w:val="000000"/>
          <w:sz w:val="28"/>
          <w:szCs w:val="28"/>
        </w:rPr>
      </w:pPr>
    </w:p>
    <w:p w:rsidR="00B32BD8" w:rsidRPr="00236ACC" w:rsidRDefault="00B32BD8" w:rsidP="00236ACC">
      <w:pPr>
        <w:shd w:val="clear" w:color="auto" w:fill="FFFFFF"/>
        <w:spacing w:after="0" w:line="360" w:lineRule="auto"/>
        <w:jc w:val="center"/>
        <w:rPr>
          <w:rFonts w:ascii="Times New Roman" w:eastAsia="Times New Roman" w:hAnsi="Times New Roman" w:cs="Times New Roman"/>
          <w:color w:val="0070C0"/>
          <w:sz w:val="28"/>
          <w:szCs w:val="28"/>
          <w:u w:val="single"/>
          <w:lang w:eastAsia="ru-RU"/>
        </w:rPr>
      </w:pPr>
      <w:r w:rsidRPr="00236ACC">
        <w:rPr>
          <w:rFonts w:ascii="Times New Roman" w:eastAsia="Times New Roman" w:hAnsi="Times New Roman" w:cs="Times New Roman"/>
          <w:color w:val="0070C0"/>
          <w:sz w:val="28"/>
          <w:szCs w:val="28"/>
          <w:u w:val="single"/>
          <w:lang w:eastAsia="ru-RU"/>
        </w:rPr>
        <w:t>Основные нетрадиционные техни</w:t>
      </w:r>
      <w:r w:rsidR="00C60B66" w:rsidRPr="00236ACC">
        <w:rPr>
          <w:rFonts w:ascii="Times New Roman" w:eastAsia="Times New Roman" w:hAnsi="Times New Roman" w:cs="Times New Roman"/>
          <w:color w:val="0070C0"/>
          <w:sz w:val="28"/>
          <w:szCs w:val="28"/>
          <w:u w:val="single"/>
          <w:lang w:eastAsia="ru-RU"/>
        </w:rPr>
        <w:t>ки изобразительной деятельности</w:t>
      </w:r>
      <w:r w:rsidRPr="00236ACC">
        <w:rPr>
          <w:rFonts w:ascii="Times New Roman" w:eastAsia="Times New Roman" w:hAnsi="Times New Roman" w:cs="Times New Roman"/>
          <w:color w:val="0070C0"/>
          <w:sz w:val="28"/>
          <w:szCs w:val="28"/>
          <w:u w:val="single"/>
          <w:lang w:eastAsia="ru-RU"/>
        </w:rPr>
        <w:t>:</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рисование пальчиками;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оттиск печатками из картофеля, моркови;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xml:space="preserve">- </w:t>
      </w:r>
      <w:proofErr w:type="gramStart"/>
      <w:r w:rsidRPr="00F054CB">
        <w:rPr>
          <w:rFonts w:ascii="Times New Roman" w:eastAsia="Times New Roman" w:hAnsi="Times New Roman" w:cs="Times New Roman"/>
          <w:color w:val="231F20"/>
          <w:sz w:val="28"/>
          <w:szCs w:val="28"/>
          <w:lang w:eastAsia="ru-RU"/>
        </w:rPr>
        <w:t>тычок</w:t>
      </w:r>
      <w:proofErr w:type="gramEnd"/>
      <w:r w:rsidRPr="00F054CB">
        <w:rPr>
          <w:rFonts w:ascii="Times New Roman" w:eastAsia="Times New Roman" w:hAnsi="Times New Roman" w:cs="Times New Roman"/>
          <w:color w:val="231F20"/>
          <w:sz w:val="28"/>
          <w:szCs w:val="28"/>
          <w:lang w:eastAsia="ru-RU"/>
        </w:rPr>
        <w:t xml:space="preserve"> жёсткой полусухой кистью.</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«ладонная» техника;</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рисование поролоновым тампоном;</w:t>
      </w:r>
    </w:p>
    <w:p w:rsidR="00C60B66" w:rsidRPr="00F054CB" w:rsidRDefault="00C60B66"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lastRenderedPageBreak/>
        <w:t xml:space="preserve">- </w:t>
      </w:r>
      <w:proofErr w:type="spellStart"/>
      <w:r w:rsidRPr="00F054CB">
        <w:rPr>
          <w:rFonts w:ascii="Times New Roman" w:eastAsia="Times New Roman" w:hAnsi="Times New Roman" w:cs="Times New Roman"/>
          <w:color w:val="231F20"/>
          <w:sz w:val="28"/>
          <w:szCs w:val="28"/>
          <w:lang w:eastAsia="ru-RU"/>
        </w:rPr>
        <w:t>монотопия</w:t>
      </w:r>
      <w:proofErr w:type="spellEnd"/>
      <w:r w:rsidRPr="00F054CB">
        <w:rPr>
          <w:rFonts w:ascii="Times New Roman" w:eastAsia="Times New Roman" w:hAnsi="Times New Roman" w:cs="Times New Roman"/>
          <w:color w:val="231F20"/>
          <w:sz w:val="28"/>
          <w:szCs w:val="28"/>
          <w:lang w:eastAsia="ru-RU"/>
        </w:rPr>
        <w:t xml:space="preserve"> предметная и пейзажная;</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оттиск печаткой из ластика;</w:t>
      </w:r>
    </w:p>
    <w:p w:rsidR="00C60B66" w:rsidRPr="00F054CB" w:rsidRDefault="00C60B66"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отпечатки листьев.</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фотокопия – рисование свечой;</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xml:space="preserve">- </w:t>
      </w:r>
      <w:proofErr w:type="spellStart"/>
      <w:r w:rsidRPr="00F054CB">
        <w:rPr>
          <w:rFonts w:ascii="Times New Roman" w:eastAsia="Times New Roman" w:hAnsi="Times New Roman" w:cs="Times New Roman"/>
          <w:color w:val="231F20"/>
          <w:sz w:val="28"/>
          <w:szCs w:val="28"/>
          <w:lang w:eastAsia="ru-RU"/>
        </w:rPr>
        <w:t>кляксография</w:t>
      </w:r>
      <w:proofErr w:type="spellEnd"/>
      <w:r w:rsidRPr="00F054CB">
        <w:rPr>
          <w:rFonts w:ascii="Times New Roman" w:eastAsia="Times New Roman" w:hAnsi="Times New Roman" w:cs="Times New Roman"/>
          <w:color w:val="231F20"/>
          <w:sz w:val="28"/>
          <w:szCs w:val="28"/>
          <w:lang w:eastAsia="ru-RU"/>
        </w:rPr>
        <w:t xml:space="preserve"> </w:t>
      </w:r>
      <w:proofErr w:type="gramStart"/>
      <w:r w:rsidRPr="00F054CB">
        <w:rPr>
          <w:rFonts w:ascii="Times New Roman" w:eastAsia="Times New Roman" w:hAnsi="Times New Roman" w:cs="Times New Roman"/>
          <w:color w:val="231F20"/>
          <w:sz w:val="28"/>
          <w:szCs w:val="28"/>
          <w:lang w:eastAsia="ru-RU"/>
        </w:rPr>
        <w:t>обычная</w:t>
      </w:r>
      <w:proofErr w:type="gramEnd"/>
      <w:r w:rsidRPr="00F054CB">
        <w:rPr>
          <w:rFonts w:ascii="Times New Roman" w:eastAsia="Times New Roman" w:hAnsi="Times New Roman" w:cs="Times New Roman"/>
          <w:color w:val="231F20"/>
          <w:sz w:val="28"/>
          <w:szCs w:val="28"/>
          <w:lang w:eastAsia="ru-RU"/>
        </w:rPr>
        <w:t xml:space="preserve"> и трубочкой;</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печать по трафарету;</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раздувание краски;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расчёсывание краски;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рисование нитками;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рисование солью;</w:t>
      </w:r>
    </w:p>
    <w:p w:rsidR="00C60B66"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батик (рисование по ткани) и другие.</w:t>
      </w:r>
    </w:p>
    <w:p w:rsidR="00236ACC" w:rsidRPr="00F054CB" w:rsidRDefault="00236ACC"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B32BD8" w:rsidRPr="00236ACC" w:rsidRDefault="00C60B66" w:rsidP="00236ACC">
      <w:pPr>
        <w:shd w:val="clear" w:color="auto" w:fill="FFFFFF"/>
        <w:spacing w:after="0" w:line="360" w:lineRule="auto"/>
        <w:jc w:val="center"/>
        <w:rPr>
          <w:rFonts w:ascii="Times New Roman" w:eastAsia="Times New Roman" w:hAnsi="Times New Roman" w:cs="Times New Roman"/>
          <w:color w:val="0070C0"/>
          <w:sz w:val="28"/>
          <w:szCs w:val="28"/>
          <w:u w:val="single"/>
          <w:lang w:eastAsia="ru-RU"/>
        </w:rPr>
      </w:pPr>
      <w:r w:rsidRPr="00236ACC">
        <w:rPr>
          <w:rFonts w:ascii="Times New Roman" w:eastAsia="Times New Roman" w:hAnsi="Times New Roman" w:cs="Times New Roman"/>
          <w:color w:val="0070C0"/>
          <w:sz w:val="28"/>
          <w:szCs w:val="28"/>
          <w:u w:val="single"/>
          <w:lang w:eastAsia="ru-RU"/>
        </w:rPr>
        <w:t>Н</w:t>
      </w:r>
      <w:r w:rsidR="00B32BD8" w:rsidRPr="00236ACC">
        <w:rPr>
          <w:rFonts w:ascii="Times New Roman" w:eastAsia="Times New Roman" w:hAnsi="Times New Roman" w:cs="Times New Roman"/>
          <w:color w:val="0070C0"/>
          <w:sz w:val="28"/>
          <w:szCs w:val="28"/>
          <w:u w:val="single"/>
          <w:lang w:eastAsia="ru-RU"/>
        </w:rPr>
        <w:t>ескольк</w:t>
      </w:r>
      <w:r w:rsidRPr="00236ACC">
        <w:rPr>
          <w:rFonts w:ascii="Times New Roman" w:eastAsia="Times New Roman" w:hAnsi="Times New Roman" w:cs="Times New Roman"/>
          <w:color w:val="0070C0"/>
          <w:sz w:val="28"/>
          <w:szCs w:val="28"/>
          <w:u w:val="single"/>
          <w:lang w:eastAsia="ru-RU"/>
        </w:rPr>
        <w:t>о нестандартных техник:</w:t>
      </w:r>
    </w:p>
    <w:p w:rsidR="00C60B66" w:rsidRPr="00F054CB" w:rsidRDefault="00C60B66"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C60B66" w:rsidRPr="00236ACC" w:rsidRDefault="00236ACC" w:rsidP="00F054CB">
      <w:pPr>
        <w:shd w:val="clear" w:color="auto" w:fill="FFFFFF"/>
        <w:spacing w:after="0" w:line="360" w:lineRule="auto"/>
        <w:jc w:val="both"/>
        <w:rPr>
          <w:rFonts w:ascii="Times New Roman" w:eastAsia="Times New Roman" w:hAnsi="Times New Roman" w:cs="Times New Roman"/>
          <w:b/>
          <w:color w:val="231F20"/>
          <w:sz w:val="28"/>
          <w:szCs w:val="28"/>
          <w:lang w:eastAsia="ru-RU"/>
        </w:rPr>
      </w:pPr>
      <w:proofErr w:type="spellStart"/>
      <w:r w:rsidRPr="00236ACC">
        <w:rPr>
          <w:rFonts w:ascii="Times New Roman" w:eastAsia="Times New Roman" w:hAnsi="Times New Roman" w:cs="Times New Roman"/>
          <w:b/>
          <w:color w:val="231F20"/>
          <w:sz w:val="28"/>
          <w:szCs w:val="28"/>
          <w:lang w:eastAsia="ru-RU"/>
        </w:rPr>
        <w:t>М</w:t>
      </w:r>
      <w:r w:rsidR="00C60B66" w:rsidRPr="00236ACC">
        <w:rPr>
          <w:rFonts w:ascii="Times New Roman" w:eastAsia="Times New Roman" w:hAnsi="Times New Roman" w:cs="Times New Roman"/>
          <w:b/>
          <w:color w:val="231F20"/>
          <w:sz w:val="28"/>
          <w:szCs w:val="28"/>
          <w:lang w:eastAsia="ru-RU"/>
        </w:rPr>
        <w:t>онотопия</w:t>
      </w:r>
      <w:proofErr w:type="spellEnd"/>
      <w:r w:rsidR="00C60B66" w:rsidRPr="00236ACC">
        <w:rPr>
          <w:rFonts w:ascii="Times New Roman" w:eastAsia="Times New Roman" w:hAnsi="Times New Roman" w:cs="Times New Roman"/>
          <w:b/>
          <w:color w:val="231F20"/>
          <w:sz w:val="28"/>
          <w:szCs w:val="28"/>
          <w:lang w:eastAsia="ru-RU"/>
        </w:rPr>
        <w:t xml:space="preserve"> предметная и пейзажная</w:t>
      </w:r>
    </w:p>
    <w:p w:rsidR="00BC4DC4" w:rsidRDefault="00236ACC" w:rsidP="00F054CB">
      <w:pPr>
        <w:shd w:val="clear" w:color="auto" w:fill="FFFFFF"/>
        <w:spacing w:after="0" w:line="360" w:lineRule="auto"/>
        <w:jc w:val="both"/>
        <w:rPr>
          <w:rFonts w:ascii="Times New Roman" w:hAnsi="Times New Roman" w:cs="Times New Roman"/>
          <w:color w:val="1F1F1F"/>
          <w:spacing w:val="6"/>
          <w:sz w:val="28"/>
          <w:szCs w:val="28"/>
          <w:shd w:val="clear" w:color="auto" w:fill="FFFFFF"/>
        </w:rPr>
      </w:pPr>
      <w:r>
        <w:rPr>
          <w:rFonts w:ascii="Times New Roman" w:hAnsi="Times New Roman" w:cs="Times New Roman"/>
          <w:color w:val="1F1F1F"/>
          <w:spacing w:val="6"/>
          <w:sz w:val="28"/>
          <w:szCs w:val="28"/>
          <w:shd w:val="clear" w:color="auto" w:fill="FFFFFF"/>
        </w:rPr>
        <w:t>Р</w:t>
      </w:r>
      <w:r w:rsidR="00C60B66" w:rsidRPr="00F054CB">
        <w:rPr>
          <w:rFonts w:ascii="Times New Roman" w:hAnsi="Times New Roman" w:cs="Times New Roman"/>
          <w:color w:val="1F1F1F"/>
          <w:spacing w:val="6"/>
          <w:sz w:val="28"/>
          <w:szCs w:val="28"/>
          <w:shd w:val="clear" w:color="auto" w:fill="FFFFFF"/>
        </w:rPr>
        <w:t>исунок наносят на гладкую поверхность, переносят его на чистый лист бумаги, надавливают руками или валиком. Получается оттиск, напоминающий очертания облаков, холмов, ветвей деревьев, водорослей. Разная густота красок создает разный эффект. Интересный результат дает использование фактурной бумаги для рисунка с последующим переносом на гладкий лист. Полученный отпечаток всегда будет неповторимым и уникальным, при желании его дополняют деталями, получая знакомый предмет.</w:t>
      </w:r>
    </w:p>
    <w:p w:rsidR="00236ACC" w:rsidRPr="00F054CB" w:rsidRDefault="00236ACC"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236ACC" w:rsidRPr="00236ACC" w:rsidRDefault="00236ACC" w:rsidP="00236ACC">
      <w:pPr>
        <w:shd w:val="clear" w:color="auto" w:fill="FFFFFF"/>
        <w:spacing w:after="0" w:line="360" w:lineRule="auto"/>
        <w:jc w:val="both"/>
        <w:rPr>
          <w:rFonts w:ascii="Times New Roman" w:hAnsi="Times New Roman" w:cs="Times New Roman"/>
          <w:b/>
          <w:color w:val="222222"/>
          <w:sz w:val="28"/>
          <w:szCs w:val="28"/>
          <w:shd w:val="clear" w:color="auto" w:fill="FFFFFF"/>
        </w:rPr>
      </w:pPr>
      <w:r w:rsidRPr="00236ACC">
        <w:rPr>
          <w:rFonts w:ascii="Times New Roman" w:hAnsi="Times New Roman" w:cs="Times New Roman"/>
          <w:b/>
          <w:color w:val="222222"/>
          <w:sz w:val="28"/>
          <w:szCs w:val="28"/>
          <w:shd w:val="clear" w:color="auto" w:fill="FFFFFF"/>
        </w:rPr>
        <w:t>Фотокопия</w:t>
      </w:r>
      <w:r w:rsidR="00BC4DC4" w:rsidRPr="00236ACC">
        <w:rPr>
          <w:rFonts w:ascii="Times New Roman" w:hAnsi="Times New Roman" w:cs="Times New Roman"/>
          <w:b/>
          <w:color w:val="222222"/>
          <w:sz w:val="28"/>
          <w:szCs w:val="28"/>
          <w:shd w:val="clear" w:color="auto" w:fill="FFFFFF"/>
        </w:rPr>
        <w:t xml:space="preserve">. </w:t>
      </w:r>
    </w:p>
    <w:p w:rsidR="00BC4DC4" w:rsidRDefault="00BC4DC4" w:rsidP="00236ACC">
      <w:pPr>
        <w:shd w:val="clear" w:color="auto" w:fill="FFFFFF"/>
        <w:spacing w:after="0" w:line="360" w:lineRule="auto"/>
        <w:jc w:val="both"/>
        <w:rPr>
          <w:rFonts w:ascii="Times New Roman" w:hAnsi="Times New Roman" w:cs="Times New Roman"/>
          <w:color w:val="222222"/>
          <w:sz w:val="28"/>
          <w:szCs w:val="28"/>
          <w:shd w:val="clear" w:color="auto" w:fill="FFFFFF"/>
        </w:rPr>
      </w:pPr>
      <w:r w:rsidRPr="00F054CB">
        <w:rPr>
          <w:rFonts w:ascii="Times New Roman" w:hAnsi="Times New Roman" w:cs="Times New Roman"/>
          <w:color w:val="222222"/>
          <w:sz w:val="28"/>
          <w:szCs w:val="28"/>
          <w:shd w:val="clear" w:color="auto" w:fill="FFFFFF"/>
        </w:rPr>
        <w:t xml:space="preserve">Здесь используется воск при создании «маленьких шедевров».  Основной рисунок исполняется белым восковым мелком, свечой или же кусочком сухого мыла. А затем все покрывается акварелью. И что же происходит? То, что было нарисовано воском, не закрашивается, а проступает поверх цветного фона. Поэтому технику и назвали фотокопией, ведь рисунок </w:t>
      </w:r>
      <w:r w:rsidRPr="00F054CB">
        <w:rPr>
          <w:rFonts w:ascii="Times New Roman" w:hAnsi="Times New Roman" w:cs="Times New Roman"/>
          <w:color w:val="222222"/>
          <w:sz w:val="28"/>
          <w:szCs w:val="28"/>
          <w:shd w:val="clear" w:color="auto" w:fill="FFFFFF"/>
        </w:rPr>
        <w:lastRenderedPageBreak/>
        <w:t>проявляется на поверхности, так же, как и становится заметным изображение при проявлении фотопленки.</w:t>
      </w:r>
    </w:p>
    <w:p w:rsidR="00236ACC" w:rsidRPr="00F054CB" w:rsidRDefault="00236ACC" w:rsidP="00236ACC">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B32BD8" w:rsidRPr="00236ACC" w:rsidRDefault="00236ACC" w:rsidP="00F054CB">
      <w:pPr>
        <w:shd w:val="clear" w:color="auto" w:fill="FFFFFF"/>
        <w:spacing w:after="0" w:line="360" w:lineRule="auto"/>
        <w:jc w:val="both"/>
        <w:rPr>
          <w:rFonts w:ascii="Times New Roman" w:eastAsia="Times New Roman" w:hAnsi="Times New Roman" w:cs="Times New Roman"/>
          <w:b/>
          <w:color w:val="231F20"/>
          <w:sz w:val="28"/>
          <w:szCs w:val="28"/>
          <w:lang w:eastAsia="ru-RU"/>
        </w:rPr>
      </w:pPr>
      <w:r w:rsidRPr="00236ACC">
        <w:rPr>
          <w:rFonts w:ascii="Times New Roman" w:eastAsia="Times New Roman" w:hAnsi="Times New Roman" w:cs="Times New Roman"/>
          <w:b/>
          <w:color w:val="231F20"/>
          <w:sz w:val="28"/>
          <w:szCs w:val="28"/>
          <w:lang w:eastAsia="ru-RU"/>
        </w:rPr>
        <w:t>Печатка</w:t>
      </w:r>
    </w:p>
    <w:p w:rsidR="00BC4DC4" w:rsidRPr="00BC4DC4" w:rsidRDefault="00BC4DC4" w:rsidP="00F054CB">
      <w:pPr>
        <w:shd w:val="clear" w:color="auto" w:fill="FFFFFF"/>
        <w:spacing w:after="0" w:line="360" w:lineRule="auto"/>
        <w:rPr>
          <w:rFonts w:ascii="Times New Roman" w:eastAsia="Times New Roman" w:hAnsi="Times New Roman" w:cs="Times New Roman"/>
          <w:color w:val="303F50"/>
          <w:sz w:val="28"/>
          <w:szCs w:val="28"/>
          <w:lang w:eastAsia="ru-RU"/>
        </w:rPr>
      </w:pPr>
      <w:r w:rsidRPr="00BC4DC4">
        <w:rPr>
          <w:rFonts w:ascii="Times New Roman" w:eastAsia="Times New Roman" w:hAnsi="Times New Roman" w:cs="Times New Roman"/>
          <w:color w:val="303F50"/>
          <w:sz w:val="28"/>
          <w:szCs w:val="28"/>
          <w:lang w:eastAsia="ru-RU"/>
        </w:rPr>
        <w:t>Позволяют многократно изображать один и тот же предмет, составляя из ег</w:t>
      </w:r>
      <w:r w:rsidR="00F054CB" w:rsidRPr="00F054CB">
        <w:rPr>
          <w:rFonts w:ascii="Times New Roman" w:eastAsia="Times New Roman" w:hAnsi="Times New Roman" w:cs="Times New Roman"/>
          <w:color w:val="303F50"/>
          <w:sz w:val="28"/>
          <w:szCs w:val="28"/>
          <w:lang w:eastAsia="ru-RU"/>
        </w:rPr>
        <w:t>о отпечатков разные композиции.</w:t>
      </w:r>
    </w:p>
    <w:p w:rsidR="00BC4DC4" w:rsidRPr="00BC4DC4" w:rsidRDefault="00BC4DC4" w:rsidP="00F054CB">
      <w:pPr>
        <w:shd w:val="clear" w:color="auto" w:fill="FFFFFF"/>
        <w:spacing w:after="0" w:line="360" w:lineRule="auto"/>
        <w:rPr>
          <w:rFonts w:ascii="Times New Roman" w:eastAsia="Times New Roman" w:hAnsi="Times New Roman" w:cs="Times New Roman"/>
          <w:color w:val="303F50"/>
          <w:sz w:val="28"/>
          <w:szCs w:val="28"/>
          <w:lang w:eastAsia="ru-RU"/>
        </w:rPr>
      </w:pPr>
      <w:r w:rsidRPr="00BC4DC4">
        <w:rPr>
          <w:rFonts w:ascii="Times New Roman" w:eastAsia="Times New Roman" w:hAnsi="Times New Roman" w:cs="Times New Roman"/>
          <w:color w:val="303F50"/>
          <w:sz w:val="28"/>
          <w:szCs w:val="28"/>
          <w:lang w:eastAsia="ru-RU"/>
        </w:rPr>
        <w:t>Штампы и печатки несложно сделать из овощей (картофель, морковь), ластика, нарисовать на срезе или торце задуманный рисунок и срезать все ненужное. С другой стороны овоща или ластика сделать надрез и вставить спичку без серы - получается удобная ручка у готовой печатки.</w:t>
      </w:r>
    </w:p>
    <w:p w:rsidR="00BC4DC4" w:rsidRPr="00BC4DC4" w:rsidRDefault="00BC4DC4" w:rsidP="00F054CB">
      <w:pPr>
        <w:shd w:val="clear" w:color="auto" w:fill="FFFFFF"/>
        <w:spacing w:after="0" w:line="360" w:lineRule="auto"/>
        <w:rPr>
          <w:rFonts w:ascii="Times New Roman" w:eastAsia="Times New Roman" w:hAnsi="Times New Roman" w:cs="Times New Roman"/>
          <w:color w:val="303F50"/>
          <w:sz w:val="28"/>
          <w:szCs w:val="28"/>
          <w:lang w:eastAsia="ru-RU"/>
        </w:rPr>
      </w:pPr>
      <w:r w:rsidRPr="00BC4DC4">
        <w:rPr>
          <w:rFonts w:ascii="Times New Roman" w:eastAsia="Times New Roman" w:hAnsi="Times New Roman" w:cs="Times New Roman"/>
          <w:color w:val="303F50"/>
          <w:sz w:val="28"/>
          <w:szCs w:val="28"/>
          <w:lang w:eastAsia="ru-RU"/>
        </w:rPr>
        <w:t>Теперь нужно прижать ее к подушечке с краской, а</w:t>
      </w:r>
      <w:r w:rsidR="00F054CB" w:rsidRPr="00F054CB">
        <w:rPr>
          <w:rFonts w:ascii="Times New Roman" w:eastAsia="Times New Roman" w:hAnsi="Times New Roman" w:cs="Times New Roman"/>
          <w:color w:val="303F50"/>
          <w:sz w:val="28"/>
          <w:szCs w:val="28"/>
          <w:lang w:eastAsia="ru-RU"/>
        </w:rPr>
        <w:t xml:space="preserve"> </w:t>
      </w:r>
      <w:r w:rsidRPr="00BC4DC4">
        <w:rPr>
          <w:rFonts w:ascii="Times New Roman" w:eastAsia="Times New Roman" w:hAnsi="Times New Roman" w:cs="Times New Roman"/>
          <w:color w:val="303F50"/>
          <w:sz w:val="28"/>
          <w:szCs w:val="28"/>
          <w:lang w:eastAsia="ru-RU"/>
        </w:rPr>
        <w:t>затем - к листу бумаги, должен получиться ровный и четкий отпечаток. Можно составить любую композицию и декоративную, и сюжетную.</w:t>
      </w:r>
    </w:p>
    <w:p w:rsidR="00BC4DC4" w:rsidRPr="00F054CB" w:rsidRDefault="00BC4DC4"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B32BD8" w:rsidRPr="00236ACC" w:rsidRDefault="00236ACC" w:rsidP="00F054CB">
      <w:pPr>
        <w:shd w:val="clear" w:color="auto" w:fill="FFFFFF"/>
        <w:spacing w:after="0" w:line="360" w:lineRule="auto"/>
        <w:jc w:val="both"/>
        <w:rPr>
          <w:rFonts w:ascii="Times New Roman" w:eastAsia="Times New Roman" w:hAnsi="Times New Roman" w:cs="Times New Roman"/>
          <w:b/>
          <w:color w:val="231F20"/>
          <w:sz w:val="28"/>
          <w:szCs w:val="28"/>
          <w:lang w:eastAsia="ru-RU"/>
        </w:rPr>
      </w:pPr>
      <w:r w:rsidRPr="00236ACC">
        <w:rPr>
          <w:rFonts w:ascii="Times New Roman" w:eastAsia="Times New Roman" w:hAnsi="Times New Roman" w:cs="Times New Roman"/>
          <w:b/>
          <w:color w:val="231F20"/>
          <w:sz w:val="28"/>
          <w:szCs w:val="28"/>
          <w:lang w:eastAsia="ru-RU"/>
        </w:rPr>
        <w:t>Поролон.</w:t>
      </w:r>
    </w:p>
    <w:p w:rsidR="00B32BD8"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xml:space="preserve">Сгодиться и кусочек поролоновой губки. Им можно как размазать краску по бумаге, так и </w:t>
      </w:r>
      <w:proofErr w:type="spellStart"/>
      <w:r w:rsidRPr="00F054CB">
        <w:rPr>
          <w:rFonts w:ascii="Times New Roman" w:eastAsia="Times New Roman" w:hAnsi="Times New Roman" w:cs="Times New Roman"/>
          <w:color w:val="231F20"/>
          <w:sz w:val="28"/>
          <w:szCs w:val="28"/>
          <w:lang w:eastAsia="ru-RU"/>
        </w:rPr>
        <w:t>примакивать</w:t>
      </w:r>
      <w:proofErr w:type="spellEnd"/>
      <w:r w:rsidRPr="00F054CB">
        <w:rPr>
          <w:rFonts w:ascii="Times New Roman" w:eastAsia="Times New Roman" w:hAnsi="Times New Roman" w:cs="Times New Roman"/>
          <w:color w:val="231F20"/>
          <w:sz w:val="28"/>
          <w:szCs w:val="28"/>
          <w:lang w:eastAsia="ru-RU"/>
        </w:rPr>
        <w:t xml:space="preserve"> по поверхности листа. Этот вид техники очень подходит при  изображении животных, так как передаёт фактурность пушистой поверхности объекта, а также для выполнения цве</w:t>
      </w:r>
      <w:r w:rsidR="00F054CB" w:rsidRPr="00F054CB">
        <w:rPr>
          <w:rFonts w:ascii="Times New Roman" w:eastAsia="Times New Roman" w:hAnsi="Times New Roman" w:cs="Times New Roman"/>
          <w:color w:val="231F20"/>
          <w:sz w:val="28"/>
          <w:szCs w:val="28"/>
          <w:lang w:eastAsia="ru-RU"/>
        </w:rPr>
        <w:t>тных фонов в разных композициях.</w:t>
      </w:r>
    </w:p>
    <w:p w:rsidR="00236ACC" w:rsidRPr="00F054CB" w:rsidRDefault="00236ACC"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236ACC" w:rsidRPr="00236ACC" w:rsidRDefault="00236ACC" w:rsidP="00F054CB">
      <w:pPr>
        <w:shd w:val="clear" w:color="auto" w:fill="FFFFFF"/>
        <w:spacing w:after="0" w:line="360" w:lineRule="auto"/>
        <w:jc w:val="both"/>
        <w:rPr>
          <w:rFonts w:ascii="Times New Roman" w:eastAsia="Times New Roman" w:hAnsi="Times New Roman" w:cs="Times New Roman"/>
          <w:b/>
          <w:color w:val="231F20"/>
          <w:sz w:val="28"/>
          <w:szCs w:val="28"/>
          <w:lang w:eastAsia="ru-RU"/>
        </w:rPr>
      </w:pPr>
      <w:r w:rsidRPr="00236ACC">
        <w:rPr>
          <w:rFonts w:ascii="Times New Roman" w:eastAsia="Times New Roman" w:hAnsi="Times New Roman" w:cs="Times New Roman"/>
          <w:b/>
          <w:color w:val="231F20"/>
          <w:sz w:val="28"/>
          <w:szCs w:val="28"/>
          <w:lang w:eastAsia="ru-RU"/>
        </w:rPr>
        <w:t>Рисование нитками.</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Первоначально на листе белой плотной бумаги (или на цветном картоне) простым карандашом рисуется контур будущего рисунка, по готовому силуэту нарисованного объекта наноситься клей ПВА из флакона с дозированным носиком, а затем цветными нитками выкладывается изображение. Более мелкие части отдельных объектов (глаза, нос, рот, и т. д.) можно нарисовать фломастером. Данный способ рисования требует просыхания композиции, чтобы ниточки приклеились. Рисунок получается слегка выпуклым и объёмным.</w:t>
      </w: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lastRenderedPageBreak/>
        <w:t> </w:t>
      </w:r>
    </w:p>
    <w:p w:rsidR="00B32BD8" w:rsidRPr="00236ACC" w:rsidRDefault="00236ACC" w:rsidP="00F054CB">
      <w:pPr>
        <w:shd w:val="clear" w:color="auto" w:fill="FFFFFF"/>
        <w:spacing w:after="0" w:line="360" w:lineRule="auto"/>
        <w:jc w:val="both"/>
        <w:rPr>
          <w:rFonts w:ascii="Times New Roman" w:eastAsia="Times New Roman" w:hAnsi="Times New Roman" w:cs="Times New Roman"/>
          <w:b/>
          <w:color w:val="231F20"/>
          <w:sz w:val="28"/>
          <w:szCs w:val="28"/>
          <w:lang w:eastAsia="ru-RU"/>
        </w:rPr>
      </w:pPr>
      <w:r w:rsidRPr="00236ACC">
        <w:rPr>
          <w:rFonts w:ascii="Times New Roman" w:eastAsia="Times New Roman" w:hAnsi="Times New Roman" w:cs="Times New Roman"/>
          <w:b/>
          <w:color w:val="231F20"/>
          <w:sz w:val="28"/>
          <w:szCs w:val="28"/>
          <w:lang w:eastAsia="ru-RU"/>
        </w:rPr>
        <w:t>Печать листьев</w:t>
      </w:r>
      <w:r w:rsidR="00B32BD8" w:rsidRPr="00236ACC">
        <w:rPr>
          <w:rFonts w:ascii="Times New Roman" w:eastAsia="Times New Roman" w:hAnsi="Times New Roman" w:cs="Times New Roman"/>
          <w:b/>
          <w:color w:val="231F20"/>
          <w:sz w:val="28"/>
          <w:szCs w:val="28"/>
          <w:lang w:eastAsia="ru-RU"/>
        </w:rPr>
        <w:t>.</w:t>
      </w:r>
    </w:p>
    <w:p w:rsidR="00BC4DC4" w:rsidRPr="00F054CB" w:rsidRDefault="00BC4DC4" w:rsidP="00F054CB">
      <w:pPr>
        <w:shd w:val="clear" w:color="auto" w:fill="FFFFFF"/>
        <w:spacing w:after="0" w:line="360" w:lineRule="auto"/>
        <w:jc w:val="both"/>
        <w:rPr>
          <w:rFonts w:ascii="Times New Roman" w:hAnsi="Times New Roman" w:cs="Times New Roman"/>
          <w:color w:val="1F1F1F"/>
          <w:spacing w:val="6"/>
          <w:sz w:val="28"/>
          <w:szCs w:val="28"/>
          <w:shd w:val="clear" w:color="auto" w:fill="FFFFFF"/>
        </w:rPr>
      </w:pPr>
      <w:r w:rsidRPr="00F054CB">
        <w:rPr>
          <w:rFonts w:ascii="Times New Roman" w:hAnsi="Times New Roman" w:cs="Times New Roman"/>
          <w:color w:val="1F1F1F"/>
          <w:spacing w:val="6"/>
          <w:sz w:val="28"/>
          <w:szCs w:val="28"/>
          <w:shd w:val="clear" w:color="auto" w:fill="FFFFFF"/>
        </w:rPr>
        <w:t xml:space="preserve">Чтобы сделать с детьми красивую, яркую картину, необходимо для начала подготовить материалы. </w:t>
      </w:r>
    </w:p>
    <w:p w:rsidR="00236ACC" w:rsidRDefault="00BC4DC4"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hAnsi="Times New Roman" w:cs="Times New Roman"/>
          <w:color w:val="1F1F1F"/>
          <w:spacing w:val="6"/>
          <w:sz w:val="28"/>
          <w:szCs w:val="28"/>
          <w:shd w:val="clear" w:color="auto" w:fill="FFFFFF"/>
        </w:rPr>
        <w:t>Понадобятся:</w:t>
      </w:r>
      <w:r w:rsidR="00236ACC">
        <w:rPr>
          <w:rFonts w:ascii="Times New Roman" w:hAnsi="Times New Roman" w:cs="Times New Roman"/>
          <w:color w:val="1F1F1F"/>
          <w:spacing w:val="6"/>
          <w:sz w:val="28"/>
          <w:szCs w:val="28"/>
        </w:rPr>
        <w:t xml:space="preserve"> </w:t>
      </w:r>
      <w:r w:rsidR="00B32BD8" w:rsidRPr="00F054CB">
        <w:rPr>
          <w:rFonts w:ascii="Times New Roman" w:eastAsia="Times New Roman" w:hAnsi="Times New Roman" w:cs="Times New Roman"/>
          <w:color w:val="231F20"/>
          <w:sz w:val="28"/>
          <w:szCs w:val="28"/>
          <w:lang w:eastAsia="ru-RU"/>
        </w:rPr>
        <w:t>листья с разных деревьев, отличающие</w:t>
      </w:r>
      <w:r w:rsidR="00236ACC">
        <w:rPr>
          <w:rFonts w:ascii="Times New Roman" w:eastAsia="Times New Roman" w:hAnsi="Times New Roman" w:cs="Times New Roman"/>
          <w:color w:val="231F20"/>
          <w:sz w:val="28"/>
          <w:szCs w:val="28"/>
          <w:lang w:eastAsia="ru-RU"/>
        </w:rPr>
        <w:t>ся по форме, размеру и окраске;</w:t>
      </w:r>
    </w:p>
    <w:p w:rsidR="00236ACC" w:rsidRDefault="00236ACC" w:rsidP="00F054CB">
      <w:pPr>
        <w:shd w:val="clear" w:color="auto" w:fill="FFFFFF"/>
        <w:spacing w:after="0" w:line="360" w:lineRule="auto"/>
        <w:jc w:val="both"/>
        <w:rPr>
          <w:rFonts w:ascii="Times New Roman" w:hAnsi="Times New Roman" w:cs="Times New Roman"/>
          <w:color w:val="1F1F1F"/>
          <w:spacing w:val="6"/>
          <w:sz w:val="28"/>
          <w:szCs w:val="28"/>
          <w:shd w:val="clear" w:color="auto" w:fill="FFFFFF"/>
        </w:rPr>
      </w:pPr>
      <w:r>
        <w:rPr>
          <w:rFonts w:ascii="Times New Roman" w:eastAsia="Times New Roman" w:hAnsi="Times New Roman" w:cs="Times New Roman"/>
          <w:color w:val="231F20"/>
          <w:sz w:val="28"/>
          <w:szCs w:val="28"/>
          <w:lang w:eastAsia="ru-RU"/>
        </w:rPr>
        <w:t xml:space="preserve"> </w:t>
      </w:r>
      <w:r w:rsidR="00BC4DC4" w:rsidRPr="00F054CB">
        <w:rPr>
          <w:rFonts w:ascii="Times New Roman" w:hAnsi="Times New Roman" w:cs="Times New Roman"/>
          <w:color w:val="1F1F1F"/>
          <w:spacing w:val="6"/>
          <w:sz w:val="28"/>
          <w:szCs w:val="28"/>
          <w:shd w:val="clear" w:color="auto" w:fill="FFFFFF"/>
        </w:rPr>
        <w:t>альбомная бумага;</w:t>
      </w:r>
    </w:p>
    <w:p w:rsidR="00236ACC" w:rsidRDefault="00BC4DC4" w:rsidP="00F054CB">
      <w:pPr>
        <w:shd w:val="clear" w:color="auto" w:fill="FFFFFF"/>
        <w:spacing w:after="0" w:line="360" w:lineRule="auto"/>
        <w:jc w:val="both"/>
        <w:rPr>
          <w:rFonts w:ascii="Times New Roman" w:hAnsi="Times New Roman" w:cs="Times New Roman"/>
          <w:color w:val="1F1F1F"/>
          <w:spacing w:val="6"/>
          <w:sz w:val="28"/>
          <w:szCs w:val="28"/>
          <w:shd w:val="clear" w:color="auto" w:fill="FFFFFF"/>
        </w:rPr>
      </w:pPr>
      <w:r w:rsidRPr="00F054CB">
        <w:rPr>
          <w:rFonts w:ascii="Times New Roman" w:hAnsi="Times New Roman" w:cs="Times New Roman"/>
          <w:color w:val="1F1F1F"/>
          <w:spacing w:val="6"/>
          <w:sz w:val="28"/>
          <w:szCs w:val="28"/>
          <w:shd w:val="clear" w:color="auto" w:fill="FFFFFF"/>
        </w:rPr>
        <w:t xml:space="preserve"> краски;</w:t>
      </w:r>
    </w:p>
    <w:p w:rsidR="00236ACC" w:rsidRDefault="00BC4DC4" w:rsidP="00F054CB">
      <w:pPr>
        <w:shd w:val="clear" w:color="auto" w:fill="FFFFFF"/>
        <w:spacing w:after="0" w:line="360" w:lineRule="auto"/>
        <w:jc w:val="both"/>
        <w:rPr>
          <w:rFonts w:ascii="Times New Roman" w:hAnsi="Times New Roman" w:cs="Times New Roman"/>
          <w:color w:val="1F1F1F"/>
          <w:spacing w:val="6"/>
          <w:sz w:val="28"/>
          <w:szCs w:val="28"/>
          <w:shd w:val="clear" w:color="auto" w:fill="FFFFFF"/>
        </w:rPr>
      </w:pPr>
      <w:r w:rsidRPr="00F054CB">
        <w:rPr>
          <w:rFonts w:ascii="Times New Roman" w:hAnsi="Times New Roman" w:cs="Times New Roman"/>
          <w:color w:val="1F1F1F"/>
          <w:spacing w:val="6"/>
          <w:sz w:val="28"/>
          <w:szCs w:val="28"/>
          <w:shd w:val="clear" w:color="auto" w:fill="FFFFFF"/>
        </w:rPr>
        <w:t xml:space="preserve"> кисточка;</w:t>
      </w:r>
    </w:p>
    <w:p w:rsidR="00BC4DC4" w:rsidRPr="00F054CB" w:rsidRDefault="00BC4DC4" w:rsidP="00236ACC">
      <w:pPr>
        <w:shd w:val="clear" w:color="auto" w:fill="FFFFFF"/>
        <w:spacing w:after="0" w:line="360" w:lineRule="auto"/>
        <w:rPr>
          <w:rFonts w:ascii="Times New Roman" w:eastAsia="Times New Roman" w:hAnsi="Times New Roman" w:cs="Times New Roman"/>
          <w:color w:val="231F20"/>
          <w:sz w:val="28"/>
          <w:szCs w:val="28"/>
          <w:lang w:eastAsia="ru-RU"/>
        </w:rPr>
      </w:pPr>
      <w:r w:rsidRPr="00F054CB">
        <w:rPr>
          <w:rFonts w:ascii="Times New Roman" w:hAnsi="Times New Roman" w:cs="Times New Roman"/>
          <w:color w:val="1F1F1F"/>
          <w:spacing w:val="6"/>
          <w:sz w:val="28"/>
          <w:szCs w:val="28"/>
          <w:shd w:val="clear" w:color="auto" w:fill="FFFFFF"/>
        </w:rPr>
        <w:t xml:space="preserve"> стаканчик с водой;</w:t>
      </w:r>
    </w:p>
    <w:p w:rsidR="00236ACC" w:rsidRDefault="00B32BD8" w:rsidP="00236ACC">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xml:space="preserve">Листья покрывают гуашью, затем окрашенной стороной кладут на лист бумаги, прижимают и снимают, получается аккуратный цветной отпечаток растения. </w:t>
      </w:r>
      <w:r w:rsidR="00BC4DC4" w:rsidRPr="00F054CB">
        <w:rPr>
          <w:rFonts w:ascii="Times New Roman" w:eastAsia="Times New Roman" w:hAnsi="Times New Roman" w:cs="Times New Roman"/>
          <w:color w:val="231F20"/>
          <w:sz w:val="28"/>
          <w:szCs w:val="28"/>
          <w:lang w:eastAsia="ru-RU"/>
        </w:rPr>
        <w:t xml:space="preserve"> И помните, </w:t>
      </w:r>
      <w:r w:rsidRPr="00F054CB">
        <w:rPr>
          <w:rFonts w:ascii="Times New Roman" w:eastAsia="Times New Roman" w:hAnsi="Times New Roman" w:cs="Times New Roman"/>
          <w:color w:val="231F20"/>
          <w:sz w:val="28"/>
          <w:szCs w:val="28"/>
          <w:lang w:eastAsia="ru-RU"/>
        </w:rPr>
        <w:t>густо набранная краска легче ложиться на глянцевую поверхность, предупреждает скатывание краски в капельки.</w:t>
      </w:r>
    </w:p>
    <w:p w:rsidR="00236ACC" w:rsidRPr="00F054CB" w:rsidRDefault="00236ACC" w:rsidP="00236ACC">
      <w:pPr>
        <w:shd w:val="clear" w:color="auto" w:fill="FFFFFF"/>
        <w:spacing w:after="0" w:line="360" w:lineRule="auto"/>
        <w:ind w:firstLine="426"/>
        <w:jc w:val="center"/>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Pr="00F054CB">
        <w:rPr>
          <w:rFonts w:ascii="Times New Roman" w:eastAsia="Times New Roman" w:hAnsi="Times New Roman" w:cs="Times New Roman"/>
          <w:color w:val="231F20"/>
          <w:sz w:val="28"/>
          <w:szCs w:val="28"/>
          <w:lang w:eastAsia="ru-RU"/>
        </w:rPr>
        <w:t>.</w:t>
      </w:r>
    </w:p>
    <w:p w:rsidR="00F054CB" w:rsidRDefault="00F054CB" w:rsidP="00B834AE">
      <w:pPr>
        <w:shd w:val="clear" w:color="auto" w:fill="FFFFFF"/>
        <w:spacing w:after="0" w:line="360" w:lineRule="auto"/>
        <w:ind w:firstLine="426"/>
        <w:jc w:val="both"/>
        <w:rPr>
          <w:rFonts w:ascii="Times New Roman" w:hAnsi="Times New Roman" w:cs="Times New Roman"/>
          <w:color w:val="000000"/>
          <w:sz w:val="28"/>
          <w:szCs w:val="28"/>
        </w:rPr>
      </w:pPr>
      <w:r w:rsidRPr="00F054CB">
        <w:rPr>
          <w:rFonts w:ascii="Times New Roman" w:hAnsi="Times New Roman" w:cs="Times New Roman"/>
          <w:color w:val="000000"/>
          <w:sz w:val="28"/>
          <w:szCs w:val="28"/>
        </w:rPr>
        <w:t>Каждый из этих методов – это маленькая игра, которая доставляет детям радость, положительные эмоции.</w:t>
      </w:r>
      <w:r w:rsidR="00B834AE" w:rsidRPr="00B834AE">
        <w:rPr>
          <w:rFonts w:ascii="Times New Roman" w:eastAsia="Times New Roman" w:hAnsi="Times New Roman" w:cs="Times New Roman"/>
          <w:color w:val="231F20"/>
          <w:sz w:val="28"/>
          <w:szCs w:val="28"/>
          <w:lang w:eastAsia="ru-RU"/>
        </w:rPr>
        <w:t xml:space="preserve"> </w:t>
      </w:r>
      <w:r w:rsidR="00B834AE">
        <w:rPr>
          <w:rFonts w:ascii="Times New Roman" w:eastAsia="Times New Roman" w:hAnsi="Times New Roman" w:cs="Times New Roman"/>
          <w:color w:val="231F20"/>
          <w:sz w:val="28"/>
          <w:szCs w:val="28"/>
          <w:lang w:eastAsia="ru-RU"/>
        </w:rPr>
        <w:t>З</w:t>
      </w:r>
      <w:r w:rsidR="00B834AE" w:rsidRPr="00F054CB">
        <w:rPr>
          <w:rFonts w:ascii="Times New Roman" w:eastAsia="Times New Roman" w:hAnsi="Times New Roman" w:cs="Times New Roman"/>
          <w:color w:val="231F20"/>
          <w:sz w:val="28"/>
          <w:szCs w:val="28"/>
          <w:lang w:eastAsia="ru-RU"/>
        </w:rPr>
        <w:t>аданий и упражнений, направленных на развитие мелкой моторики очень много, особенно, если подключить фантазию и воображение</w:t>
      </w:r>
      <w:r w:rsidR="00B834AE">
        <w:rPr>
          <w:rFonts w:ascii="Times New Roman" w:eastAsia="Times New Roman" w:hAnsi="Times New Roman" w:cs="Times New Roman"/>
          <w:color w:val="231F20"/>
          <w:sz w:val="28"/>
          <w:szCs w:val="28"/>
          <w:lang w:eastAsia="ru-RU"/>
        </w:rPr>
        <w:t>.</w:t>
      </w:r>
    </w:p>
    <w:p w:rsidR="00236ACC" w:rsidRPr="00F054CB" w:rsidRDefault="00236ACC" w:rsidP="00236ACC">
      <w:pPr>
        <w:shd w:val="clear" w:color="auto" w:fill="FFFFFF"/>
        <w:spacing w:after="0" w:line="360" w:lineRule="auto"/>
        <w:jc w:val="both"/>
        <w:rPr>
          <w:rFonts w:ascii="Times New Roman" w:eastAsia="Times New Roman" w:hAnsi="Times New Roman" w:cs="Times New Roman"/>
          <w:color w:val="231F20"/>
          <w:sz w:val="28"/>
          <w:szCs w:val="28"/>
          <w:lang w:eastAsia="ru-RU"/>
        </w:rPr>
      </w:pPr>
    </w:p>
    <w:p w:rsidR="00B32BD8" w:rsidRPr="00F054CB" w:rsidRDefault="00B32BD8" w:rsidP="00F054CB">
      <w:pPr>
        <w:shd w:val="clear" w:color="auto" w:fill="FFFFFF"/>
        <w:spacing w:after="0" w:line="360" w:lineRule="auto"/>
        <w:jc w:val="both"/>
        <w:rPr>
          <w:rFonts w:ascii="Times New Roman" w:eastAsia="Times New Roman" w:hAnsi="Times New Roman" w:cs="Times New Roman"/>
          <w:color w:val="231F20"/>
          <w:sz w:val="28"/>
          <w:szCs w:val="28"/>
          <w:lang w:eastAsia="ru-RU"/>
        </w:rPr>
      </w:pPr>
      <w:r w:rsidRPr="00F054CB">
        <w:rPr>
          <w:rFonts w:ascii="Times New Roman" w:eastAsia="Times New Roman" w:hAnsi="Times New Roman" w:cs="Times New Roman"/>
          <w:color w:val="231F20"/>
          <w:sz w:val="28"/>
          <w:szCs w:val="28"/>
          <w:lang w:eastAsia="ru-RU"/>
        </w:rPr>
        <w:t> </w:t>
      </w:r>
    </w:p>
    <w:p w:rsidR="00B32BD8" w:rsidRPr="00F054CB" w:rsidRDefault="00B32BD8" w:rsidP="00F054CB">
      <w:pPr>
        <w:spacing w:after="0" w:line="360" w:lineRule="auto"/>
        <w:jc w:val="both"/>
        <w:rPr>
          <w:rFonts w:ascii="Times New Roman" w:hAnsi="Times New Roman" w:cs="Times New Roman"/>
          <w:sz w:val="28"/>
          <w:szCs w:val="28"/>
        </w:rPr>
      </w:pPr>
    </w:p>
    <w:p w:rsidR="00B32BD8" w:rsidRPr="00F054CB" w:rsidRDefault="00B32BD8" w:rsidP="00F054CB">
      <w:pPr>
        <w:spacing w:after="0" w:line="360" w:lineRule="auto"/>
        <w:jc w:val="both"/>
        <w:rPr>
          <w:rFonts w:ascii="Times New Roman" w:hAnsi="Times New Roman" w:cs="Times New Roman"/>
          <w:sz w:val="28"/>
          <w:szCs w:val="28"/>
        </w:rPr>
      </w:pPr>
    </w:p>
    <w:sectPr w:rsidR="00B32BD8" w:rsidRPr="00F054CB" w:rsidSect="00F054CB">
      <w:pgSz w:w="11906" w:h="16838"/>
      <w:pgMar w:top="1134" w:right="850" w:bottom="1134" w:left="1701" w:header="708" w:footer="708" w:gutter="0"/>
      <w:pgBorders>
        <w:top w:val="confetti" w:sz="26" w:space="1" w:color="auto"/>
        <w:left w:val="confetti" w:sz="26" w:space="4" w:color="auto"/>
        <w:bottom w:val="confetti" w:sz="26" w:space="1" w:color="auto"/>
        <w:right w:val="confetti" w:sz="26"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808"/>
    <w:multiLevelType w:val="hybridMultilevel"/>
    <w:tmpl w:val="090098B4"/>
    <w:lvl w:ilvl="0" w:tplc="E6BEA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B45F5"/>
    <w:multiLevelType w:val="multilevel"/>
    <w:tmpl w:val="FAA8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30D94"/>
    <w:multiLevelType w:val="hybridMultilevel"/>
    <w:tmpl w:val="18F601D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7E14075D"/>
    <w:multiLevelType w:val="multilevel"/>
    <w:tmpl w:val="4672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2773AC"/>
    <w:rsid w:val="00236ACC"/>
    <w:rsid w:val="002773AC"/>
    <w:rsid w:val="003C4E09"/>
    <w:rsid w:val="003E17D7"/>
    <w:rsid w:val="005960BA"/>
    <w:rsid w:val="005F4C16"/>
    <w:rsid w:val="006C6768"/>
    <w:rsid w:val="008F1258"/>
    <w:rsid w:val="00B32BD8"/>
    <w:rsid w:val="00B834AE"/>
    <w:rsid w:val="00BC4DC4"/>
    <w:rsid w:val="00BF06F7"/>
    <w:rsid w:val="00C60B66"/>
    <w:rsid w:val="00ED4E26"/>
    <w:rsid w:val="00F05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2B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BD8"/>
    <w:rPr>
      <w:rFonts w:ascii="Tahoma" w:hAnsi="Tahoma" w:cs="Tahoma"/>
      <w:sz w:val="16"/>
      <w:szCs w:val="16"/>
    </w:rPr>
  </w:style>
  <w:style w:type="paragraph" w:styleId="a6">
    <w:name w:val="List Paragraph"/>
    <w:basedOn w:val="a"/>
    <w:uiPriority w:val="34"/>
    <w:qFormat/>
    <w:rsid w:val="006C6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2B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BD8"/>
    <w:rPr>
      <w:rFonts w:ascii="Tahoma" w:hAnsi="Tahoma" w:cs="Tahoma"/>
      <w:sz w:val="16"/>
      <w:szCs w:val="16"/>
    </w:rPr>
  </w:style>
  <w:style w:type="paragraph" w:styleId="a6">
    <w:name w:val="List Paragraph"/>
    <w:basedOn w:val="a"/>
    <w:uiPriority w:val="34"/>
    <w:qFormat/>
    <w:rsid w:val="006C6768"/>
    <w:pPr>
      <w:ind w:left="720"/>
      <w:contextualSpacing/>
    </w:pPr>
  </w:style>
</w:styles>
</file>

<file path=word/webSettings.xml><?xml version="1.0" encoding="utf-8"?>
<w:webSettings xmlns:r="http://schemas.openxmlformats.org/officeDocument/2006/relationships" xmlns:w="http://schemas.openxmlformats.org/wordprocessingml/2006/main">
  <w:divs>
    <w:div w:id="564411066">
      <w:bodyDiv w:val="1"/>
      <w:marLeft w:val="0"/>
      <w:marRight w:val="0"/>
      <w:marTop w:val="0"/>
      <w:marBottom w:val="0"/>
      <w:divBdr>
        <w:top w:val="none" w:sz="0" w:space="0" w:color="auto"/>
        <w:left w:val="none" w:sz="0" w:space="0" w:color="auto"/>
        <w:bottom w:val="none" w:sz="0" w:space="0" w:color="auto"/>
        <w:right w:val="none" w:sz="0" w:space="0" w:color="auto"/>
      </w:divBdr>
    </w:div>
    <w:div w:id="849297356">
      <w:bodyDiv w:val="1"/>
      <w:marLeft w:val="0"/>
      <w:marRight w:val="0"/>
      <w:marTop w:val="0"/>
      <w:marBottom w:val="0"/>
      <w:divBdr>
        <w:top w:val="none" w:sz="0" w:space="0" w:color="auto"/>
        <w:left w:val="none" w:sz="0" w:space="0" w:color="auto"/>
        <w:bottom w:val="none" w:sz="0" w:space="0" w:color="auto"/>
        <w:right w:val="none" w:sz="0" w:space="0" w:color="auto"/>
      </w:divBdr>
    </w:div>
    <w:div w:id="15935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8</cp:revision>
  <dcterms:created xsi:type="dcterms:W3CDTF">2020-05-03T11:57:00Z</dcterms:created>
  <dcterms:modified xsi:type="dcterms:W3CDTF">2020-05-04T14:03:00Z</dcterms:modified>
</cp:coreProperties>
</file>